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A33B" w14:textId="7C65A67C" w:rsidR="009B1B31" w:rsidRDefault="00CE3373" w:rsidP="009B1B31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eastAsia="uk-UA"/>
        </w:rPr>
      </w:pPr>
      <w:r>
        <w:rPr>
          <w:rFonts w:ascii="Roboto" w:eastAsia="Times New Roman" w:hAnsi="Roboto"/>
          <w:noProof/>
          <w:color w:val="000000"/>
          <w:sz w:val="21"/>
          <w:szCs w:val="2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0D78F" wp14:editId="160366ED">
                <wp:simplePos x="0" y="0"/>
                <wp:positionH relativeFrom="column">
                  <wp:posOffset>4348480</wp:posOffset>
                </wp:positionH>
                <wp:positionV relativeFrom="paragraph">
                  <wp:posOffset>69850</wp:posOffset>
                </wp:positionV>
                <wp:extent cx="14478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9EE56" w14:textId="77777777" w:rsidR="00CE3373" w:rsidRDefault="00CE3373" w:rsidP="00CE33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35F94A4F" w14:textId="52B42AF4" w:rsidR="00CE3373" w:rsidRDefault="00CE3373" w:rsidP="00CE33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01-03/36</w:t>
                            </w:r>
                            <w:bookmarkStart w:id="0" w:name="_GoBack"/>
                            <w:bookmarkEnd w:id="0"/>
                          </w:p>
                          <w:p w14:paraId="37A49636" w14:textId="77777777" w:rsidR="00CE3373" w:rsidRDefault="00CE3373" w:rsidP="00CE33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03.02.2025 р.</w:t>
                            </w:r>
                          </w:p>
                          <w:p w14:paraId="30BAF25D" w14:textId="77777777" w:rsidR="00CE3373" w:rsidRDefault="00CE3373" w:rsidP="00CE33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B0D78F" id="Прямоугольник 2" o:spid="_x0000_s1026" style="position:absolute;left:0;text-align:left;margin-left:342.4pt;margin-top:5.5pt;width:11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" fillcolor="white [3201]" strokecolor="black [3200]" strokeweight="1pt">
                <v:textbox>
                  <w:txbxContent>
                    <w:p w14:paraId="56B9EE56" w14:textId="77777777" w:rsidR="00CE3373" w:rsidRDefault="00CE3373" w:rsidP="00CE33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14:paraId="35F94A4F" w14:textId="52B42AF4" w:rsidR="00CE3373" w:rsidRDefault="00CE3373" w:rsidP="00CE33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01-03/36</w:t>
                      </w:r>
                      <w:bookmarkStart w:id="1" w:name="_GoBack"/>
                      <w:bookmarkEnd w:id="1"/>
                    </w:p>
                    <w:p w14:paraId="37A49636" w14:textId="77777777" w:rsidR="00CE3373" w:rsidRDefault="00CE3373" w:rsidP="00CE33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03.02.2025 р.</w:t>
                      </w:r>
                    </w:p>
                    <w:p w14:paraId="30BAF25D" w14:textId="77777777" w:rsidR="00CE3373" w:rsidRDefault="00CE3373" w:rsidP="00CE33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AFDD9BD" w14:textId="6514EB68" w:rsidR="009B1B31" w:rsidRDefault="009B1B31" w:rsidP="009B1B31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2" w:name="_Hlk152227215"/>
      <w:r>
        <w:rPr>
          <w:noProof/>
          <w:lang w:val="uk-UA" w:eastAsia="uk-UA"/>
        </w:rPr>
        <w:drawing>
          <wp:inline distT="0" distB="0" distL="0" distR="0" wp14:anchorId="1F45115B" wp14:editId="0622188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1796F032" w14:textId="77777777" w:rsidR="009B1B31" w:rsidRDefault="009B1B31" w:rsidP="009B1B31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14895B0D" w14:textId="77777777" w:rsidR="009B1B31" w:rsidRDefault="009B1B31" w:rsidP="009B1B31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7476ADA1" w14:textId="77777777" w:rsidR="009B1B31" w:rsidRDefault="009B1B31" w:rsidP="009B1B31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___ сесія</w:t>
      </w:r>
    </w:p>
    <w:p w14:paraId="07EFE444" w14:textId="77777777" w:rsidR="009B1B31" w:rsidRDefault="009B1B31" w:rsidP="009B1B31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1914B20A" w14:textId="77777777" w:rsidR="009B1B31" w:rsidRDefault="009B1B31" w:rsidP="009B1B31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___/_____</w:t>
      </w:r>
    </w:p>
    <w:p w14:paraId="49FED8FD" w14:textId="77777777" w:rsidR="009B1B31" w:rsidRDefault="009B1B31" w:rsidP="009B1B31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0D733F5" w14:textId="77777777" w:rsidR="009B1B31" w:rsidRDefault="009B1B31" w:rsidP="009B1B31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F113DF" w14:textId="3B31BBA9" w:rsidR="009B1B31" w:rsidRDefault="009B1B31" w:rsidP="009B1B31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5357E">
        <w:rPr>
          <w:rFonts w:ascii="Times New Roman" w:hAnsi="Times New Roman"/>
          <w:b/>
          <w:bCs/>
          <w:sz w:val="28"/>
          <w:szCs w:val="28"/>
          <w:lang w:val="uk-UA"/>
        </w:rPr>
        <w:t>лютого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75357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 Боярка</w:t>
      </w:r>
    </w:p>
    <w:p w14:paraId="3D9431FF" w14:textId="77777777" w:rsidR="009B1B31" w:rsidRDefault="009B1B31" w:rsidP="009B1B31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5FEACE1D" w14:textId="77777777" w:rsidR="00BB57D7" w:rsidRDefault="009B1B31" w:rsidP="009B1B31">
      <w:pPr>
        <w:pStyle w:val="7690"/>
        <w:spacing w:before="0" w:beforeAutospacing="0" w:after="0" w:afterAutospacing="0"/>
        <w:ind w:right="2551"/>
        <w:rPr>
          <w:b/>
          <w:bCs/>
          <w:color w:val="050505"/>
          <w:sz w:val="28"/>
          <w:szCs w:val="28"/>
        </w:rPr>
      </w:pPr>
      <w:bookmarkStart w:id="3" w:name="_Hlk152743954"/>
      <w:r>
        <w:rPr>
          <w:b/>
          <w:bCs/>
          <w:color w:val="050505"/>
          <w:sz w:val="28"/>
          <w:szCs w:val="28"/>
        </w:rPr>
        <w:t xml:space="preserve">Про погодження Боярському академічному ліцею «Інтелект» Боярської міської ради наміру передачі </w:t>
      </w:r>
      <w:r>
        <w:rPr>
          <w:b/>
          <w:bCs/>
          <w:color w:val="000000" w:themeColor="text1"/>
          <w:sz w:val="28"/>
          <w:szCs w:val="28"/>
        </w:rPr>
        <w:t>частини нежитлового приміщення</w:t>
      </w:r>
      <w:r>
        <w:rPr>
          <w:b/>
          <w:bCs/>
          <w:color w:val="050505"/>
          <w:sz w:val="28"/>
          <w:szCs w:val="28"/>
        </w:rPr>
        <w:t xml:space="preserve"> комунальної власності Боярської міської територіальної громади </w:t>
      </w:r>
    </w:p>
    <w:p w14:paraId="794ED156" w14:textId="3BCA6E00" w:rsidR="009B1B31" w:rsidRDefault="009B1B31" w:rsidP="009B1B31">
      <w:pPr>
        <w:pStyle w:val="7690"/>
        <w:spacing w:before="0" w:beforeAutospacing="0" w:after="0" w:afterAutospacing="0"/>
        <w:ind w:right="2551"/>
      </w:pPr>
      <w:r>
        <w:rPr>
          <w:b/>
          <w:color w:val="000000" w:themeColor="text1"/>
          <w:sz w:val="28"/>
          <w:szCs w:val="28"/>
        </w:rPr>
        <w:t>в оренду</w:t>
      </w:r>
      <w:r>
        <w:rPr>
          <w:b/>
          <w:bCs/>
          <w:color w:val="050505"/>
          <w:sz w:val="28"/>
          <w:szCs w:val="28"/>
        </w:rPr>
        <w:t xml:space="preserve"> з проведенням аукціону та включення в Перелік першого типу</w:t>
      </w:r>
    </w:p>
    <w:bookmarkEnd w:id="3"/>
    <w:p w14:paraId="5FC1B7F1" w14:textId="77777777" w:rsidR="009B1B31" w:rsidRDefault="009B1B31" w:rsidP="009B1B31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25BA8161" w14:textId="48C84928" w:rsidR="009B1B31" w:rsidRPr="00BB57D7" w:rsidRDefault="009B1B31" w:rsidP="009B1B31">
      <w:pPr>
        <w:pStyle w:val="a4"/>
        <w:ind w:firstLine="851"/>
        <w:jc w:val="both"/>
        <w:rPr>
          <w:rFonts w:ascii="Times New Roman" w:hAnsi="Times New Roman"/>
          <w:color w:val="050505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</w:t>
      </w:r>
      <w:r w:rsidR="00BB57D7"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157-IX (далі – Закон), Порядком передачі в оренду державного та комунального майна,</w:t>
      </w:r>
      <w:r w:rsidR="00BB57D7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затвердженого постановою Кабінету Міністрів України </w:t>
      </w:r>
      <w:r w:rsidR="00BB57D7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>VIII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начальника Управління освіти </w:t>
      </w:r>
      <w:bookmarkStart w:id="4" w:name="_Hlk18955169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Боярської міської ради </w:t>
      </w:r>
      <w:bookmarkStart w:id="5" w:name="_Hlk188952969"/>
      <w:bookmarkEnd w:id="4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Валерія Шульги від 27.01.2025 р. за </w:t>
      </w:r>
      <w:r w:rsidR="00BB57D7">
        <w:rPr>
          <w:rFonts w:ascii="Times New Roman" w:hAnsi="Times New Roman"/>
          <w:color w:val="000000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№ 02-09/632/0-25 (</w:t>
      </w:r>
      <w:bookmarkStart w:id="6" w:name="_Hlk188952666"/>
      <w:r>
        <w:rPr>
          <w:rFonts w:ascii="Times New Roman" w:hAnsi="Times New Roman"/>
          <w:color w:val="000000"/>
          <w:sz w:val="28"/>
          <w:szCs w:val="28"/>
          <w:lang w:val="uk-UA"/>
        </w:rPr>
        <w:t>від 27.01.2025 р.</w:t>
      </w:r>
      <w:bookmarkEnd w:id="6"/>
      <w:r w:rsidR="00D57725" w:rsidRPr="00D5772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57725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D57725">
        <w:rPr>
          <w:rFonts w:ascii="Times New Roman" w:hAnsi="Times New Roman"/>
          <w:color w:val="000000"/>
          <w:sz w:val="28"/>
          <w:szCs w:val="28"/>
          <w:lang w:val="uk-UA"/>
        </w:rPr>
        <w:t>. № 96/01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), та директора Боярського академічного ліцею «Інтелект» Боярської міської ради Валентини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Пекур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 23.01.2025 р.</w:t>
      </w:r>
      <w:bookmarkEnd w:id="5"/>
      <w:r w:rsidR="00D57725" w:rsidRPr="00D57725">
        <w:t xml:space="preserve"> </w:t>
      </w:r>
      <w:proofErr w:type="spellStart"/>
      <w:r w:rsidR="00BB57D7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BB57D7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D57725" w:rsidRPr="00D57725">
        <w:rPr>
          <w:rFonts w:ascii="Times New Roman" w:hAnsi="Times New Roman"/>
          <w:color w:val="000000"/>
          <w:sz w:val="28"/>
          <w:szCs w:val="28"/>
          <w:lang w:val="uk-UA"/>
        </w:rPr>
        <w:t>№ 15/25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>Протокол від __.__.2025 року № 01-02/___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F021E22" w14:textId="77777777" w:rsidR="009B1B31" w:rsidRDefault="009B1B31" w:rsidP="009B1B31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F4AEB86" w14:textId="77777777" w:rsidR="009B1B31" w:rsidRDefault="009B1B31" w:rsidP="009B1B31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483A402E" w14:textId="77777777" w:rsidR="009B1B31" w:rsidRDefault="009B1B31" w:rsidP="009B1B31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7DBD1001" w14:textId="77777777" w:rsidR="009B1B31" w:rsidRDefault="009B1B31" w:rsidP="009B1B31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591BFAC3" w14:textId="1269538A" w:rsidR="009B1B31" w:rsidRDefault="009B1B31" w:rsidP="009B1B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>
        <w:rPr>
          <w:color w:val="050505"/>
          <w:sz w:val="28"/>
          <w:szCs w:val="28"/>
        </w:rPr>
        <w:t xml:space="preserve">Погодити </w:t>
      </w:r>
      <w:bookmarkStart w:id="7" w:name="_Hlk188953007"/>
      <w:r>
        <w:rPr>
          <w:bCs/>
          <w:color w:val="050505"/>
          <w:sz w:val="28"/>
          <w:szCs w:val="28"/>
        </w:rPr>
        <w:t>Боярському академічному ліцею «Інтелект» Боярської міської ради</w:t>
      </w:r>
      <w:r>
        <w:rPr>
          <w:color w:val="000000"/>
          <w:sz w:val="28"/>
          <w:szCs w:val="28"/>
        </w:rPr>
        <w:t xml:space="preserve"> намір передачі частини </w:t>
      </w:r>
      <w:r>
        <w:rPr>
          <w:color w:val="050505"/>
          <w:sz w:val="28"/>
          <w:szCs w:val="28"/>
        </w:rPr>
        <w:t>нежитлового приміщення закладу освіти (</w:t>
      </w:r>
      <w:r w:rsidR="008F0C9C">
        <w:rPr>
          <w:color w:val="050505"/>
          <w:sz w:val="28"/>
          <w:szCs w:val="28"/>
        </w:rPr>
        <w:t xml:space="preserve">спортивної </w:t>
      </w:r>
      <w:r>
        <w:rPr>
          <w:color w:val="050505"/>
          <w:sz w:val="28"/>
          <w:szCs w:val="28"/>
        </w:rPr>
        <w:t xml:space="preserve">зали) за </w:t>
      </w:r>
      <w:proofErr w:type="spellStart"/>
      <w:r>
        <w:rPr>
          <w:color w:val="000000" w:themeColor="text1"/>
          <w:sz w:val="28"/>
          <w:szCs w:val="28"/>
        </w:rPr>
        <w:t>адресою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r>
        <w:rPr>
          <w:bCs/>
          <w:color w:val="000000" w:themeColor="text1"/>
          <w:sz w:val="28"/>
          <w:szCs w:val="28"/>
        </w:rPr>
        <w:t>Київська область, Фастівський район,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м. Боярка, вул. Незалежності, 4, площею – 62,3 м</w:t>
      </w:r>
      <w:r>
        <w:rPr>
          <w:color w:val="000000" w:themeColor="text1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в оренду з проведенням аукціону</w:t>
      </w:r>
      <w:r>
        <w:rPr>
          <w:color w:val="000000" w:themeColor="text1"/>
          <w:sz w:val="28"/>
          <w:szCs w:val="28"/>
        </w:rPr>
        <w:t xml:space="preserve">, строк оренди – 5 років, з метою проведення занять з </w:t>
      </w:r>
      <w:proofErr w:type="spellStart"/>
      <w:r>
        <w:rPr>
          <w:color w:val="000000" w:themeColor="text1"/>
          <w:sz w:val="28"/>
          <w:szCs w:val="28"/>
        </w:rPr>
        <w:t>черлідингу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50505"/>
          <w:sz w:val="28"/>
          <w:szCs w:val="28"/>
        </w:rPr>
        <w:t>та включити в Перелік першого типу.</w:t>
      </w:r>
    </w:p>
    <w:bookmarkEnd w:id="7"/>
    <w:p w14:paraId="216FE32F" w14:textId="77777777" w:rsidR="009B1B31" w:rsidRDefault="009B1B31" w:rsidP="009B1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2. Доручити Боярському академічному ліцею «Інтелект» Боярської міської ради здійснити всі необхідні дії, передбачені діючим законодавством для передачі в оренду частини нежитлового приміщення комунальної власності, зазначеного у пункті 1 цього рішення.</w:t>
      </w:r>
    </w:p>
    <w:p w14:paraId="5C6B3B78" w14:textId="77777777" w:rsidR="009B1B31" w:rsidRDefault="009B1B31" w:rsidP="009B1B31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18D549AE" w14:textId="77777777" w:rsidR="009B1B31" w:rsidRDefault="009B1B31" w:rsidP="009B1B31">
      <w:pPr>
        <w:spacing w:after="0"/>
        <w:rPr>
          <w:sz w:val="32"/>
          <w:szCs w:val="16"/>
          <w:lang w:val="uk-UA"/>
        </w:rPr>
      </w:pPr>
    </w:p>
    <w:p w14:paraId="49785EF1" w14:textId="77777777" w:rsidR="009B1B31" w:rsidRDefault="009B1B31" w:rsidP="009B1B31">
      <w:pPr>
        <w:spacing w:after="0"/>
        <w:rPr>
          <w:sz w:val="32"/>
          <w:szCs w:val="16"/>
          <w:lang w:val="uk-UA"/>
        </w:rPr>
      </w:pPr>
    </w:p>
    <w:p w14:paraId="29DF2F60" w14:textId="77777777" w:rsidR="009B1B31" w:rsidRDefault="009B1B31" w:rsidP="009B1B31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14:paraId="722937F6" w14:textId="77777777" w:rsidR="009B1B31" w:rsidRDefault="009B1B31" w:rsidP="009B1B3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254BA26" w14:textId="77777777" w:rsidR="009B1B31" w:rsidRDefault="009B1B31" w:rsidP="009B1B31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bookmarkEnd w:id="2"/>
    <w:p w14:paraId="77761F4A" w14:textId="77777777" w:rsidR="009B1B31" w:rsidRDefault="009B1B31" w:rsidP="009B1B31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099B51C6" w14:textId="77777777" w:rsidR="009B1B31" w:rsidRDefault="009B1B31" w:rsidP="009B1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   </w:t>
      </w:r>
      <w:r w:rsidRPr="00CE3373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Олексій ПЕРФІЛОВ</w:t>
      </w:r>
    </w:p>
    <w:p w14:paraId="269CBE05" w14:textId="77777777" w:rsidR="009B1B31" w:rsidRDefault="009B1B31" w:rsidP="009B1B31">
      <w:pPr>
        <w:rPr>
          <w:color w:val="000000" w:themeColor="text1"/>
        </w:rPr>
      </w:pPr>
    </w:p>
    <w:p w14:paraId="66329C48" w14:textId="77777777" w:rsidR="009B1B31" w:rsidRDefault="009B1B31" w:rsidP="009B1B31">
      <w:pPr>
        <w:rPr>
          <w:color w:val="000000" w:themeColor="text1"/>
        </w:rPr>
      </w:pPr>
    </w:p>
    <w:p w14:paraId="3EA26786" w14:textId="77777777" w:rsidR="009B1B31" w:rsidRDefault="009B1B31" w:rsidP="009B1B31">
      <w:pPr>
        <w:rPr>
          <w:color w:val="000000" w:themeColor="text1"/>
        </w:rPr>
      </w:pPr>
    </w:p>
    <w:p w14:paraId="776A52B2" w14:textId="77777777" w:rsidR="009B1B31" w:rsidRDefault="009B1B31" w:rsidP="009B1B31">
      <w:pPr>
        <w:rPr>
          <w:color w:val="000000" w:themeColor="text1"/>
        </w:rPr>
      </w:pPr>
    </w:p>
    <w:p w14:paraId="44F380C2" w14:textId="77777777" w:rsidR="009B1B31" w:rsidRDefault="009B1B31" w:rsidP="009B1B31">
      <w:pPr>
        <w:rPr>
          <w:color w:val="000000" w:themeColor="text1"/>
        </w:rPr>
      </w:pPr>
    </w:p>
    <w:p w14:paraId="4C9F6353" w14:textId="77777777" w:rsidR="009B1B31" w:rsidRDefault="009B1B31" w:rsidP="009B1B31">
      <w:pPr>
        <w:rPr>
          <w:color w:val="000000" w:themeColor="text1"/>
        </w:rPr>
      </w:pPr>
    </w:p>
    <w:p w14:paraId="19B2409F" w14:textId="77777777" w:rsidR="009B1B31" w:rsidRDefault="009B1B31" w:rsidP="009B1B31">
      <w:pPr>
        <w:rPr>
          <w:color w:val="000000" w:themeColor="text1"/>
        </w:rPr>
      </w:pPr>
    </w:p>
    <w:p w14:paraId="6665C297" w14:textId="77777777" w:rsidR="009B1B31" w:rsidRDefault="009B1B31" w:rsidP="009B1B31"/>
    <w:p w14:paraId="68E708D9" w14:textId="77777777" w:rsidR="009B1B31" w:rsidRDefault="009B1B31" w:rsidP="009B1B31"/>
    <w:p w14:paraId="024B5F8D" w14:textId="77777777" w:rsidR="009B1B31" w:rsidRDefault="009B1B31" w:rsidP="009B1B31"/>
    <w:p w14:paraId="209D5B39" w14:textId="77777777" w:rsidR="009B1B31" w:rsidRDefault="009B1B31" w:rsidP="009B1B31"/>
    <w:p w14:paraId="4FC1599F" w14:textId="77777777" w:rsidR="009B1B31" w:rsidRDefault="009B1B31" w:rsidP="009B1B31"/>
    <w:p w14:paraId="47981748" w14:textId="77777777" w:rsidR="009B1B31" w:rsidRDefault="009B1B31" w:rsidP="009B1B31"/>
    <w:p w14:paraId="30C1FBED" w14:textId="77777777" w:rsidR="009B1B31" w:rsidRDefault="009B1B31" w:rsidP="009B1B31"/>
    <w:p w14:paraId="1CEA739D" w14:textId="77777777" w:rsidR="009B1B31" w:rsidRDefault="009B1B31" w:rsidP="009B1B31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69621092" w14:textId="77777777" w:rsidR="009B1B31" w:rsidRDefault="009B1B31" w:rsidP="009B1B31"/>
    <w:p w14:paraId="44A23CE4" w14:textId="0C8DF05F" w:rsidR="009A5ED5" w:rsidRDefault="009A5ED5"/>
    <w:p w14:paraId="3C4B15F3" w14:textId="2795CFEA" w:rsidR="009B1B31" w:rsidRDefault="009B1B31"/>
    <w:p w14:paraId="3956062C" w14:textId="3437885F" w:rsidR="009B1B31" w:rsidRDefault="009B1B31"/>
    <w:p w14:paraId="51777BCD" w14:textId="6FD558C3" w:rsidR="009B1B31" w:rsidRDefault="009B1B31"/>
    <w:p w14:paraId="34445C8A" w14:textId="77777777" w:rsidR="009B1B31" w:rsidRPr="009B1B31" w:rsidRDefault="009B1B31" w:rsidP="009B1B31">
      <w:pPr>
        <w:rPr>
          <w:lang w:val="uk-UA"/>
        </w:rPr>
      </w:pPr>
    </w:p>
    <w:p w14:paraId="3D9EF180" w14:textId="77777777" w:rsidR="009B1B31" w:rsidRPr="009B1B31" w:rsidRDefault="009B1B31" w:rsidP="009B1B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B1B3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14:paraId="15A38D66" w14:textId="5941A651" w:rsidR="009B1B31" w:rsidRPr="009B1B31" w:rsidRDefault="009B1B31" w:rsidP="009B1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B1B3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9B1B3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Pr="009B1B31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на підставі листа </w:t>
      </w:r>
      <w:r>
        <w:rPr>
          <w:rFonts w:ascii="Times New Roman" w:hAnsi="Times New Roman"/>
          <w:sz w:val="28"/>
          <w:szCs w:val="28"/>
          <w:lang w:val="uk-UA"/>
        </w:rPr>
        <w:t>начальника Управління освіти</w:t>
      </w:r>
      <w:r w:rsidRPr="009B1B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0125">
        <w:rPr>
          <w:rFonts w:ascii="Times New Roman" w:hAnsi="Times New Roman"/>
          <w:color w:val="000000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Валерія Шульги від 27.01.2025 р.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№ 02-09/632/0-25 (від 27.01.2025 р.</w:t>
      </w:r>
      <w:r w:rsidR="00D57725" w:rsidRPr="00D5772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57725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D57725">
        <w:rPr>
          <w:rFonts w:ascii="Times New Roman" w:hAnsi="Times New Roman"/>
          <w:color w:val="000000"/>
          <w:sz w:val="28"/>
          <w:szCs w:val="28"/>
          <w:lang w:val="uk-UA"/>
        </w:rPr>
        <w:t>. № 96/01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), та директора Боярського академічного ліцею «Інтелект» Боярської міської ради Валентини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Пекур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 23.01.2025 р.</w:t>
      </w:r>
      <w:r w:rsidR="00470FCE" w:rsidRPr="00470FC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70FCE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470FCE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D57725" w:rsidRPr="00D5772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57725">
        <w:rPr>
          <w:rFonts w:ascii="Times New Roman" w:hAnsi="Times New Roman"/>
          <w:color w:val="000000"/>
          <w:sz w:val="28"/>
          <w:szCs w:val="28"/>
          <w:lang w:val="uk-UA"/>
        </w:rPr>
        <w:t>№ 15/25</w:t>
      </w:r>
      <w:r w:rsidRPr="009B1B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Pr="00CE337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щодо погодження Боярському академічному ліцею «Інтелект» Боярської міської ради намір передачі частини нежитлового приміщення закладу освіти (</w:t>
      </w:r>
      <w:r w:rsidR="00760125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спортивної </w:t>
      </w:r>
      <w:r w:rsidRPr="00CE337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зали) за </w:t>
      </w:r>
      <w:proofErr w:type="spellStart"/>
      <w:r w:rsidRPr="00CE3373">
        <w:rPr>
          <w:rFonts w:ascii="Times New Roman" w:eastAsia="Calibri Light" w:hAnsi="Times New Roman"/>
          <w:sz w:val="28"/>
          <w:szCs w:val="28"/>
          <w:lang w:val="uk-UA" w:eastAsia="ru-RU"/>
        </w:rPr>
        <w:t>адресою</w:t>
      </w:r>
      <w:proofErr w:type="spellEnd"/>
      <w:r w:rsidRPr="00CE337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: Київська область, Фастівський район, м. Боярка, вул. Незалежності, 4, площею – 62,3 м2 в оренду з проведенням аукціону, строк оренди – 5 років, з метою проведення занять з </w:t>
      </w:r>
      <w:proofErr w:type="spellStart"/>
      <w:r w:rsidRPr="00CE3373">
        <w:rPr>
          <w:rFonts w:ascii="Times New Roman" w:eastAsia="Calibri Light" w:hAnsi="Times New Roman"/>
          <w:sz w:val="28"/>
          <w:szCs w:val="28"/>
          <w:lang w:val="uk-UA" w:eastAsia="ru-RU"/>
        </w:rPr>
        <w:t>черлідингу</w:t>
      </w:r>
      <w:proofErr w:type="spellEnd"/>
      <w:r w:rsidRPr="00CE3373">
        <w:rPr>
          <w:rFonts w:ascii="Times New Roman" w:eastAsia="Calibri Light" w:hAnsi="Times New Roman"/>
          <w:sz w:val="28"/>
          <w:szCs w:val="28"/>
          <w:lang w:val="uk-UA" w:eastAsia="ru-RU"/>
        </w:rPr>
        <w:t>, та включити в Перелік першого типу</w:t>
      </w:r>
      <w:r w:rsidRPr="009B1B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B1B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9B1B31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9B1B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типу».</w:t>
      </w:r>
    </w:p>
    <w:p w14:paraId="3E7449FC" w14:textId="77777777" w:rsidR="009B1B31" w:rsidRPr="009B1B31" w:rsidRDefault="009B1B31" w:rsidP="009B1B31">
      <w:pPr>
        <w:rPr>
          <w:lang w:val="uk-UA"/>
        </w:rPr>
      </w:pPr>
    </w:p>
    <w:p w14:paraId="0E4730C7" w14:textId="77777777" w:rsidR="009B1B31" w:rsidRPr="009B1B31" w:rsidRDefault="009B1B31" w:rsidP="009B1B31">
      <w:pPr>
        <w:rPr>
          <w:lang w:val="uk-UA"/>
        </w:rPr>
      </w:pPr>
    </w:p>
    <w:p w14:paraId="5C26E8CE" w14:textId="77777777" w:rsidR="009B1B31" w:rsidRPr="009B1B31" w:rsidRDefault="009B1B31" w:rsidP="009B1B31">
      <w:pPr>
        <w:rPr>
          <w:lang w:val="uk-UA"/>
        </w:rPr>
      </w:pPr>
    </w:p>
    <w:p w14:paraId="5BBE0E9C" w14:textId="77777777" w:rsidR="009B1B31" w:rsidRPr="00310D14" w:rsidRDefault="009B1B31" w:rsidP="009B1B31">
      <w:pPr>
        <w:rPr>
          <w:lang w:val="uk-UA"/>
        </w:rPr>
      </w:pPr>
    </w:p>
    <w:p w14:paraId="25436678" w14:textId="77777777" w:rsidR="009B1B31" w:rsidRPr="00310D14" w:rsidRDefault="009B1B31" w:rsidP="009B1B31">
      <w:pPr>
        <w:rPr>
          <w:lang w:val="uk-UA"/>
        </w:rPr>
      </w:pPr>
    </w:p>
    <w:p w14:paraId="25BEBD5F" w14:textId="77777777" w:rsidR="009B1B31" w:rsidRDefault="009B1B31" w:rsidP="009B1B31">
      <w:pPr>
        <w:rPr>
          <w:lang w:val="uk-UA"/>
        </w:rPr>
      </w:pPr>
    </w:p>
    <w:p w14:paraId="2173ACB2" w14:textId="77777777" w:rsidR="009B1B31" w:rsidRDefault="009B1B31" w:rsidP="009B1B31">
      <w:pPr>
        <w:rPr>
          <w:lang w:val="uk-UA"/>
        </w:rPr>
      </w:pPr>
    </w:p>
    <w:p w14:paraId="6DB4F191" w14:textId="77777777" w:rsidR="009B1B31" w:rsidRDefault="009B1B31" w:rsidP="009B1B31">
      <w:pPr>
        <w:rPr>
          <w:lang w:val="uk-UA"/>
        </w:rPr>
      </w:pPr>
    </w:p>
    <w:p w14:paraId="51A43DC3" w14:textId="77777777" w:rsidR="009B1B31" w:rsidRDefault="009B1B31" w:rsidP="009B1B31">
      <w:pPr>
        <w:rPr>
          <w:lang w:val="uk-UA"/>
        </w:rPr>
      </w:pPr>
    </w:p>
    <w:p w14:paraId="66BB2341" w14:textId="77777777" w:rsidR="009B1B31" w:rsidRPr="00CE3373" w:rsidRDefault="009B1B31">
      <w:pPr>
        <w:rPr>
          <w:lang w:val="uk-UA"/>
        </w:rPr>
      </w:pPr>
    </w:p>
    <w:sectPr w:rsidR="009B1B31" w:rsidRPr="00CE33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9C"/>
    <w:rsid w:val="0006619C"/>
    <w:rsid w:val="00470FCE"/>
    <w:rsid w:val="0075357E"/>
    <w:rsid w:val="00760125"/>
    <w:rsid w:val="008F0C9C"/>
    <w:rsid w:val="009A5ED5"/>
    <w:rsid w:val="009B1B31"/>
    <w:rsid w:val="00BB57D7"/>
    <w:rsid w:val="00CE3373"/>
    <w:rsid w:val="00D5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6E5C"/>
  <w15:chartTrackingRefBased/>
  <w15:docId w15:val="{C43E87D2-1DC3-4F22-88AF-D83F33CB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3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9B1B3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1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9B1B31"/>
  </w:style>
  <w:style w:type="character" w:styleId="a5">
    <w:name w:val="Strong"/>
    <w:basedOn w:val="a0"/>
    <w:uiPriority w:val="22"/>
    <w:qFormat/>
    <w:rsid w:val="009B1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2025-02-04T06:55:00Z</cp:lastPrinted>
  <dcterms:created xsi:type="dcterms:W3CDTF">2025-02-05T14:52:00Z</dcterms:created>
  <dcterms:modified xsi:type="dcterms:W3CDTF">2025-02-05T14:52:00Z</dcterms:modified>
</cp:coreProperties>
</file>