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A374F0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A37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A374F0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41F7A5DB" w:rsidR="000B035B" w:rsidRPr="00197F1D" w:rsidRDefault="00A374F0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9F4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A25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57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F970C30" w14:textId="05187688" w:rsidR="000B035B" w:rsidRPr="00740471" w:rsidRDefault="00FD35F2" w:rsidP="00FD35F2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71B3D05A" w14:textId="77777777" w:rsidR="00FD35F2" w:rsidRDefault="00A374F0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14:paraId="64023799" w14:textId="297202FA" w:rsidR="000B035B" w:rsidRPr="005D399F" w:rsidRDefault="00A374F0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2588">
        <w:rPr>
          <w:rFonts w:ascii="Times New Roman" w:eastAsia="Times New Roman" w:hAnsi="Times New Roman" w:cs="Times New Roman"/>
          <w:b/>
          <w:sz w:val="28"/>
          <w:szCs w:val="28"/>
        </w:rPr>
        <w:t>57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CA2588">
        <w:rPr>
          <w:rFonts w:ascii="Times New Roman" w:eastAsia="Times New Roman" w:hAnsi="Times New Roman" w:cs="Times New Roman"/>
          <w:b/>
          <w:sz w:val="28"/>
          <w:szCs w:val="28"/>
        </w:rPr>
        <w:t>3264</w:t>
      </w:r>
    </w:p>
    <w:p w14:paraId="441BC438" w14:textId="17180261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CA2588">
        <w:rPr>
          <w:rFonts w:ascii="Times New Roman" w:eastAsia="Times New Roman" w:hAnsi="Times New Roman" w:cs="Times New Roman"/>
          <w:b/>
          <w:sz w:val="28"/>
          <w:szCs w:val="28"/>
        </w:rPr>
        <w:t xml:space="preserve">24 жовтня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4110A0B" w:rsidR="000B035B" w:rsidRDefault="00A37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баланс КНП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A37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2D3A2D09" w:rsidR="000B035B" w:rsidRDefault="00A374F0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475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35F2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1107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6861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07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10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</w:t>
      </w:r>
      <w:r w:rsidR="00347506">
        <w:rPr>
          <w:rFonts w:ascii="Times New Roman" w:hAnsi="Times New Roman" w:cs="Times New Roman"/>
          <w:color w:val="202124"/>
          <w:sz w:val="28"/>
          <w:szCs w:val="28"/>
        </w:rPr>
        <w:t>) та від 08.10.2024 року № 1119 (вх.№02-09/6901/0-24 від 08.10.2024 року)</w:t>
      </w:r>
      <w:r w:rsidR="00543F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3079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господарства, енергозбереження, благоустрою міста, комунальної власності (Протокол від 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 xml:space="preserve">21.10.2024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>01-02/35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0AAC6" w14:textId="77777777" w:rsidR="009F46F8" w:rsidRDefault="00A374F0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1E846558" w:rsidR="000B035B" w:rsidRDefault="00A374F0" w:rsidP="009F46F8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A37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42FCB9B" w:rsidR="000B035B" w:rsidRDefault="00A374F0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КНП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2112733C" w:rsidR="000B035B" w:rsidRDefault="00A37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A37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321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16AB81E4" w14:textId="77777777" w:rsidR="00525B0A" w:rsidRDefault="00525B0A" w:rsidP="00525B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2C28E" w14:textId="04F3C3CF" w:rsidR="00525B0A" w:rsidRDefault="00525B0A" w:rsidP="00525B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70705134" w14:textId="75E72A68" w:rsidR="00525B0A" w:rsidRPr="00525B0A" w:rsidRDefault="00525B0A" w:rsidP="00525B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5B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1897C24B" w14:textId="1FE81B9F" w:rsidR="000B035B" w:rsidRPr="00726A57" w:rsidRDefault="00A374F0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26A57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A374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  <w:tr w:rsidR="00726A57" w14:paraId="4B6C7306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7CF9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4907" w14:textId="77777777" w:rsidR="00726A57" w:rsidRDefault="00726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43DEF5" w14:textId="77777777" w:rsidR="00726A57" w:rsidRDefault="00726A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71A2C1C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B40A73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98B993" w14:textId="77777777" w:rsidR="00525B0A" w:rsidRDefault="0052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56A2E0" w14:textId="77777777" w:rsidR="00525B0A" w:rsidRDefault="0052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408EE" w14:textId="77777777" w:rsidR="00525B0A" w:rsidRDefault="0052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359CDF" w14:textId="77777777" w:rsidR="00525B0A" w:rsidRDefault="0052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18577BD0" w:rsidR="000B035B" w:rsidRDefault="00A37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A37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A374F0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59DE9ECE" w14:textId="77777777" w:rsidR="00525B0A" w:rsidRDefault="00525B0A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gjdgxs"/>
      <w:bookmarkEnd w:id="1"/>
    </w:p>
    <w:p w14:paraId="6ACFA1D9" w14:textId="2869F5C8" w:rsidR="001960FB" w:rsidRPr="00347506" w:rsidRDefault="00525B0A" w:rsidP="00525B0A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960FB" w:rsidRPr="00347506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Додаток 1</w:t>
      </w:r>
    </w:p>
    <w:p w14:paraId="3A810063" w14:textId="2D2CA0BC" w:rsidR="001960FB" w:rsidRDefault="001960FB" w:rsidP="00525B0A">
      <w:pPr>
        <w:spacing w:after="0" w:line="240" w:lineRule="auto"/>
        <w:ind w:left="576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930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</w:t>
      </w:r>
      <w:r w:rsidR="00525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 xml:space="preserve"> 24.10.</w:t>
      </w:r>
      <w:r>
        <w:rPr>
          <w:rFonts w:ascii="Times New Roman" w:eastAsia="Times New Roman" w:hAnsi="Times New Roman" w:cs="Times New Roman"/>
          <w:sz w:val="28"/>
          <w:szCs w:val="28"/>
        </w:rPr>
        <w:t>2024р</w:t>
      </w:r>
      <w:r w:rsidR="00525B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CA2588">
        <w:rPr>
          <w:rFonts w:ascii="Times New Roman" w:eastAsia="Times New Roman" w:hAnsi="Times New Roman" w:cs="Times New Roman"/>
          <w:sz w:val="28"/>
          <w:szCs w:val="28"/>
        </w:rPr>
        <w:t>3264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A374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Pr="00FE492E" w:rsidRDefault="00FD35F2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839"/>
        <w:gridCol w:w="2128"/>
        <w:gridCol w:w="2128"/>
        <w:gridCol w:w="2128"/>
        <w:gridCol w:w="2128"/>
      </w:tblGrid>
      <w:tr w:rsidR="00D84A50" w14:paraId="59357234" w14:textId="77777777" w:rsidTr="00D84A50">
        <w:tc>
          <w:tcPr>
            <w:tcW w:w="839" w:type="dxa"/>
          </w:tcPr>
          <w:p w14:paraId="3FE8EB40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8" w:type="dxa"/>
          </w:tcPr>
          <w:p w14:paraId="6595DCFA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2128" w:type="dxa"/>
          </w:tcPr>
          <w:p w14:paraId="414B3DC9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Інвентарний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2128" w:type="dxa"/>
          </w:tcPr>
          <w:p w14:paraId="7E8E0F1F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Первісна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  <w:tc>
          <w:tcPr>
            <w:tcW w:w="2128" w:type="dxa"/>
          </w:tcPr>
          <w:p w14:paraId="2AE726ED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Знос</w:t>
            </w:r>
            <w:proofErr w:type="spellEnd"/>
          </w:p>
        </w:tc>
      </w:tr>
      <w:tr w:rsidR="00D84A50" w14:paraId="114CEABE" w14:textId="77777777" w:rsidTr="00D84A50">
        <w:tc>
          <w:tcPr>
            <w:tcW w:w="839" w:type="dxa"/>
          </w:tcPr>
          <w:p w14:paraId="726B250F" w14:textId="791234FC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8" w:type="dxa"/>
          </w:tcPr>
          <w:p w14:paraId="266487CE" w14:textId="06359BA9" w:rsidR="00D84A50" w:rsidRPr="00CA2588" w:rsidRDefault="00D84A50" w:rsidP="0055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фургон-С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року. БАЗ Т 713.13</w:t>
            </w:r>
          </w:p>
          <w:p w14:paraId="13799289" w14:textId="0EE37AD7" w:rsidR="00D84A50" w:rsidRPr="00CA2588" w:rsidRDefault="00D84A50" w:rsidP="00551F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Y7FT71313A0000174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АІ 2980СМ Кабінет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флюрографічний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рухомий. Заводський номер- К-т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флюрограф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SN10023 </w:t>
            </w:r>
          </w:p>
        </w:tc>
        <w:tc>
          <w:tcPr>
            <w:tcW w:w="2128" w:type="dxa"/>
          </w:tcPr>
          <w:p w14:paraId="39F73C68" w14:textId="00B90EBB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10510143</w:t>
            </w:r>
          </w:p>
        </w:tc>
        <w:tc>
          <w:tcPr>
            <w:tcW w:w="2128" w:type="dxa"/>
          </w:tcPr>
          <w:p w14:paraId="64B1883D" w14:textId="77777777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1 250 000,00</w:t>
            </w:r>
          </w:p>
          <w:p w14:paraId="5CD522D1" w14:textId="02476974" w:rsidR="00D84A50" w:rsidRPr="00CA2588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77A59F3D" w14:textId="5667AA80" w:rsidR="00D84A50" w:rsidRPr="00CA2588" w:rsidRDefault="00D84A50" w:rsidP="000A4880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на 2017 рік</w:t>
            </w:r>
          </w:p>
        </w:tc>
      </w:tr>
      <w:tr w:rsidR="00347506" w14:paraId="5032EAEA" w14:textId="77777777" w:rsidTr="00D84A50">
        <w:tc>
          <w:tcPr>
            <w:tcW w:w="839" w:type="dxa"/>
          </w:tcPr>
          <w:p w14:paraId="21E808DD" w14:textId="5AA9CF89" w:rsidR="00347506" w:rsidRPr="00CA2588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8" w:type="dxa"/>
          </w:tcPr>
          <w:p w14:paraId="79B70D12" w14:textId="77777777" w:rsidR="00347506" w:rsidRPr="00CA2588" w:rsidRDefault="00347506" w:rsidP="00347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Ангар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Фастівський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 р-н., </w:t>
            </w:r>
          </w:p>
          <w:p w14:paraId="7E7D5928" w14:textId="77777777" w:rsidR="00347506" w:rsidRPr="00CA2588" w:rsidRDefault="00347506" w:rsidP="00347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Боярка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A2588">
              <w:rPr>
                <w:rFonts w:ascii="Times New Roman" w:hAnsi="Times New Roman" w:cs="Times New Roman"/>
                <w:sz w:val="24"/>
                <w:szCs w:val="24"/>
              </w:rPr>
              <w:t>. Молодіжна,1</w:t>
            </w:r>
          </w:p>
          <w:p w14:paraId="5DA8CAFE" w14:textId="29D249D8" w:rsidR="00347506" w:rsidRPr="00CA2588" w:rsidRDefault="00347506" w:rsidP="0034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овальний.</w:t>
            </w:r>
            <w:r w:rsidRPr="00CA2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Стіни-металеві. Покриття-оцинковане. Фундамент-цементні блоки. Площа-98 м2.</w:t>
            </w:r>
          </w:p>
        </w:tc>
        <w:tc>
          <w:tcPr>
            <w:tcW w:w="2128" w:type="dxa"/>
          </w:tcPr>
          <w:p w14:paraId="2F8061C5" w14:textId="62C1AA93" w:rsidR="00347506" w:rsidRPr="00CA2588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10310080</w:t>
            </w:r>
          </w:p>
        </w:tc>
        <w:tc>
          <w:tcPr>
            <w:tcW w:w="2128" w:type="dxa"/>
          </w:tcPr>
          <w:p w14:paraId="4E8C710C" w14:textId="77777777" w:rsidR="00347506" w:rsidRPr="00CA2588" w:rsidRDefault="00347506" w:rsidP="00347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8059,00</w:t>
            </w:r>
          </w:p>
          <w:p w14:paraId="6B3380D4" w14:textId="77777777" w:rsidR="00347506" w:rsidRPr="00CA2588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E2430C" w14:textId="0B51D16A" w:rsidR="00347506" w:rsidRPr="00CA2588" w:rsidRDefault="00347506" w:rsidP="000A4880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7984FC" w14:textId="77777777" w:rsidR="00C061CB" w:rsidRDefault="00C061C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2E21FC" w14:textId="060546CB" w:rsidR="0010083A" w:rsidRPr="00525B0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B0A"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 w:rsidRPr="00525B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347506">
      <w:pgSz w:w="11906" w:h="16838"/>
      <w:pgMar w:top="709" w:right="849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A4880"/>
    <w:rsid w:val="000A5E35"/>
    <w:rsid w:val="000B035B"/>
    <w:rsid w:val="000E2315"/>
    <w:rsid w:val="000E51B3"/>
    <w:rsid w:val="0010083A"/>
    <w:rsid w:val="00152F62"/>
    <w:rsid w:val="00161578"/>
    <w:rsid w:val="001704C4"/>
    <w:rsid w:val="0017114B"/>
    <w:rsid w:val="0018011C"/>
    <w:rsid w:val="001960FB"/>
    <w:rsid w:val="00197F1D"/>
    <w:rsid w:val="001A31E8"/>
    <w:rsid w:val="001B5C23"/>
    <w:rsid w:val="002426B8"/>
    <w:rsid w:val="002532E5"/>
    <w:rsid w:val="00262F67"/>
    <w:rsid w:val="0027262F"/>
    <w:rsid w:val="002D1882"/>
    <w:rsid w:val="00303E06"/>
    <w:rsid w:val="003244E6"/>
    <w:rsid w:val="00347506"/>
    <w:rsid w:val="00353FDB"/>
    <w:rsid w:val="003630D7"/>
    <w:rsid w:val="00373157"/>
    <w:rsid w:val="00375816"/>
    <w:rsid w:val="003A3851"/>
    <w:rsid w:val="003A4876"/>
    <w:rsid w:val="003C20CA"/>
    <w:rsid w:val="003C4968"/>
    <w:rsid w:val="003D02E8"/>
    <w:rsid w:val="00405426"/>
    <w:rsid w:val="00433079"/>
    <w:rsid w:val="0044723D"/>
    <w:rsid w:val="00455A94"/>
    <w:rsid w:val="00466906"/>
    <w:rsid w:val="00483456"/>
    <w:rsid w:val="00495D79"/>
    <w:rsid w:val="004A257E"/>
    <w:rsid w:val="00525B0A"/>
    <w:rsid w:val="00543F55"/>
    <w:rsid w:val="00575DEB"/>
    <w:rsid w:val="005D399F"/>
    <w:rsid w:val="005F126B"/>
    <w:rsid w:val="0061076F"/>
    <w:rsid w:val="00612F31"/>
    <w:rsid w:val="00615E34"/>
    <w:rsid w:val="00621837"/>
    <w:rsid w:val="006362A6"/>
    <w:rsid w:val="0066552D"/>
    <w:rsid w:val="00676533"/>
    <w:rsid w:val="00726A57"/>
    <w:rsid w:val="00740471"/>
    <w:rsid w:val="007554C6"/>
    <w:rsid w:val="007C091B"/>
    <w:rsid w:val="007C5294"/>
    <w:rsid w:val="007F031C"/>
    <w:rsid w:val="007F5AF3"/>
    <w:rsid w:val="00816C04"/>
    <w:rsid w:val="0085527D"/>
    <w:rsid w:val="008B770D"/>
    <w:rsid w:val="00930F88"/>
    <w:rsid w:val="009312BA"/>
    <w:rsid w:val="0093787F"/>
    <w:rsid w:val="009D1991"/>
    <w:rsid w:val="009E3064"/>
    <w:rsid w:val="009F46F8"/>
    <w:rsid w:val="00A05E8D"/>
    <w:rsid w:val="00A365D5"/>
    <w:rsid w:val="00A374F0"/>
    <w:rsid w:val="00AA3F44"/>
    <w:rsid w:val="00B4130D"/>
    <w:rsid w:val="00B63D19"/>
    <w:rsid w:val="00B8266F"/>
    <w:rsid w:val="00B96713"/>
    <w:rsid w:val="00BF454E"/>
    <w:rsid w:val="00C061CB"/>
    <w:rsid w:val="00C60D9D"/>
    <w:rsid w:val="00CA2588"/>
    <w:rsid w:val="00CC0667"/>
    <w:rsid w:val="00D050F5"/>
    <w:rsid w:val="00D60885"/>
    <w:rsid w:val="00D84A50"/>
    <w:rsid w:val="00DA109E"/>
    <w:rsid w:val="00DD55FE"/>
    <w:rsid w:val="00E26232"/>
    <w:rsid w:val="00E627A4"/>
    <w:rsid w:val="00F23AE4"/>
    <w:rsid w:val="00F42985"/>
    <w:rsid w:val="00F809D6"/>
    <w:rsid w:val="00FC34FF"/>
    <w:rsid w:val="00FD35F2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cp:lastPrinted>2024-10-24T12:12:00Z</cp:lastPrinted>
  <dcterms:created xsi:type="dcterms:W3CDTF">2024-10-30T09:32:00Z</dcterms:created>
  <dcterms:modified xsi:type="dcterms:W3CDTF">2024-10-30T09:32:00Z</dcterms:modified>
</cp:coreProperties>
</file>